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923F5" w:rsidTr="00A902D4">
        <w:tc>
          <w:tcPr>
            <w:tcW w:w="9570" w:type="dxa"/>
            <w:hideMark/>
          </w:tcPr>
          <w:p w:rsidR="002923F5" w:rsidRDefault="002923F5" w:rsidP="00A902D4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923F5" w:rsidRDefault="002923F5" w:rsidP="00A902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КАЛЯЗИНСКОГО РАЙОНА</w:t>
            </w:r>
          </w:p>
        </w:tc>
      </w:tr>
    </w:tbl>
    <w:p w:rsidR="002923F5" w:rsidRDefault="002923F5" w:rsidP="002923F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923F5" w:rsidRPr="00F71FB0" w:rsidTr="00A902D4">
        <w:tc>
          <w:tcPr>
            <w:tcW w:w="3427" w:type="dxa"/>
            <w:vAlign w:val="bottom"/>
            <w:hideMark/>
          </w:tcPr>
          <w:p w:rsidR="002923F5" w:rsidRPr="00F71FB0" w:rsidRDefault="002923F5" w:rsidP="00A90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F71FB0">
              <w:rPr>
                <w:sz w:val="28"/>
                <w:szCs w:val="28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2923F5" w:rsidRPr="00F71FB0" w:rsidRDefault="002923F5" w:rsidP="00A902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2923F5" w:rsidRPr="00F71FB0" w:rsidRDefault="002923F5" w:rsidP="00A902D4">
            <w:pPr>
              <w:jc w:val="right"/>
              <w:rPr>
                <w:sz w:val="28"/>
                <w:szCs w:val="28"/>
                <w:lang w:eastAsia="en-US"/>
              </w:rPr>
            </w:pPr>
            <w:r w:rsidRPr="00F71FB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3F5" w:rsidRPr="00F71FB0" w:rsidRDefault="002923F5" w:rsidP="002923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Pr="00626C5E">
              <w:rPr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/251-4</w:t>
            </w:r>
          </w:p>
        </w:tc>
      </w:tr>
      <w:tr w:rsidR="002923F5" w:rsidTr="00A902D4">
        <w:tc>
          <w:tcPr>
            <w:tcW w:w="3427" w:type="dxa"/>
            <w:vAlign w:val="bottom"/>
          </w:tcPr>
          <w:p w:rsidR="002923F5" w:rsidRDefault="002923F5" w:rsidP="00A902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2923F5" w:rsidRDefault="002923F5" w:rsidP="00A902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Калязин</w:t>
            </w:r>
          </w:p>
        </w:tc>
        <w:tc>
          <w:tcPr>
            <w:tcW w:w="922" w:type="dxa"/>
            <w:vAlign w:val="bottom"/>
          </w:tcPr>
          <w:p w:rsidR="002923F5" w:rsidRDefault="002923F5" w:rsidP="00A902D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3F5" w:rsidRDefault="002923F5" w:rsidP="00A902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923F5" w:rsidRDefault="002923F5" w:rsidP="002923F5">
      <w:pPr>
        <w:jc w:val="center"/>
        <w:rPr>
          <w:b/>
          <w:sz w:val="28"/>
          <w:szCs w:val="28"/>
        </w:rPr>
      </w:pPr>
    </w:p>
    <w:p w:rsidR="002923F5" w:rsidRPr="00626C5E" w:rsidRDefault="002923F5" w:rsidP="002923F5">
      <w:pPr>
        <w:jc w:val="center"/>
        <w:rPr>
          <w:b/>
          <w:sz w:val="16"/>
          <w:szCs w:val="16"/>
        </w:rPr>
      </w:pPr>
      <w:r w:rsidRPr="00626C5E">
        <w:rPr>
          <w:b/>
          <w:sz w:val="28"/>
          <w:szCs w:val="28"/>
        </w:rPr>
        <w:t xml:space="preserve">О члене территориальной избирательной комиссии Калязинского района с  правом совещательного голоса, назначенного </w:t>
      </w:r>
      <w:r>
        <w:rPr>
          <w:b/>
          <w:sz w:val="28"/>
          <w:szCs w:val="28"/>
        </w:rPr>
        <w:t>кандидатом в депутаты Государственной Думы Федерального Собрания Российской Федерации седьмого созыва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Чепой</w:t>
      </w:r>
      <w:proofErr w:type="spellEnd"/>
      <w:r>
        <w:rPr>
          <w:b/>
          <w:sz w:val="28"/>
          <w:szCs w:val="28"/>
        </w:rPr>
        <w:t xml:space="preserve"> А.В.</w:t>
      </w:r>
    </w:p>
    <w:p w:rsidR="002923F5" w:rsidRDefault="002923F5" w:rsidP="002923F5">
      <w:pPr>
        <w:jc w:val="both"/>
        <w:rPr>
          <w:sz w:val="28"/>
          <w:szCs w:val="28"/>
        </w:rPr>
      </w:pPr>
    </w:p>
    <w:p w:rsidR="002923F5" w:rsidRDefault="002923F5" w:rsidP="00292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19 статьи 25 Избирательного кодекса Тверской области, на основании заявления самого гражданина о согласии быть членом территориальной  избирательной  комиссии Калязинского района  с правом совещательного голоса, территориальная избирательная комиссия Калязинского района  </w:t>
      </w:r>
      <w:r w:rsidRPr="0093181F">
        <w:rPr>
          <w:b/>
          <w:spacing w:val="20"/>
          <w:sz w:val="28"/>
          <w:szCs w:val="28"/>
        </w:rPr>
        <w:t>постановляет:</w:t>
      </w:r>
    </w:p>
    <w:p w:rsidR="002923F5" w:rsidRDefault="002923F5" w:rsidP="00292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уве</w:t>
      </w:r>
      <w:r w:rsidR="00782FFA">
        <w:rPr>
          <w:sz w:val="28"/>
          <w:szCs w:val="28"/>
        </w:rPr>
        <w:t xml:space="preserve">домление </w:t>
      </w:r>
      <w:r>
        <w:rPr>
          <w:sz w:val="28"/>
          <w:szCs w:val="28"/>
        </w:rPr>
        <w:t xml:space="preserve"> кандидата на выборах </w:t>
      </w:r>
      <w:proofErr w:type="gramStart"/>
      <w:r>
        <w:rPr>
          <w:sz w:val="28"/>
          <w:szCs w:val="28"/>
        </w:rPr>
        <w:t xml:space="preserve">депутатов  </w:t>
      </w:r>
      <w:r w:rsidRPr="002923F5"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Pr="002923F5">
        <w:rPr>
          <w:sz w:val="28"/>
          <w:szCs w:val="28"/>
        </w:rPr>
        <w:t xml:space="preserve"> </w:t>
      </w:r>
      <w:proofErr w:type="spellStart"/>
      <w:r w:rsidR="00782FFA">
        <w:rPr>
          <w:sz w:val="28"/>
          <w:szCs w:val="28"/>
        </w:rPr>
        <w:t>Чепы</w:t>
      </w:r>
      <w:proofErr w:type="spellEnd"/>
      <w:r w:rsidR="00782FFA" w:rsidRPr="00782FFA">
        <w:rPr>
          <w:sz w:val="28"/>
          <w:szCs w:val="28"/>
        </w:rPr>
        <w:t xml:space="preserve"> А.В.</w:t>
      </w:r>
      <w:r w:rsidRPr="00292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назначении  </w:t>
      </w:r>
      <w:proofErr w:type="spellStart"/>
      <w:r>
        <w:rPr>
          <w:sz w:val="28"/>
          <w:szCs w:val="28"/>
        </w:rPr>
        <w:t>Конюшок</w:t>
      </w:r>
      <w:proofErr w:type="spellEnd"/>
      <w:r>
        <w:rPr>
          <w:sz w:val="28"/>
          <w:szCs w:val="28"/>
        </w:rPr>
        <w:t xml:space="preserve"> Михаила Сергеевича членом территориальной  избирательной комиссии Калязинского района  с правом совещательного голоса.</w:t>
      </w:r>
    </w:p>
    <w:p w:rsidR="002923F5" w:rsidRDefault="002923F5" w:rsidP="00292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2.Выдать </w:t>
      </w:r>
      <w:proofErr w:type="spellStart"/>
      <w:r>
        <w:rPr>
          <w:sz w:val="28"/>
          <w:szCs w:val="28"/>
        </w:rPr>
        <w:t>Конюшок</w:t>
      </w:r>
      <w:proofErr w:type="spellEnd"/>
      <w:r>
        <w:rPr>
          <w:sz w:val="28"/>
          <w:szCs w:val="28"/>
        </w:rPr>
        <w:t xml:space="preserve"> Михаилу Сергеевичу</w:t>
      </w:r>
      <w:r w:rsidRPr="0093181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члена территориальной  избирательной комиссии Калязинского района с правом совещательного голоса.</w:t>
      </w:r>
    </w:p>
    <w:p w:rsidR="002923F5" w:rsidRDefault="002923F5" w:rsidP="002923F5">
      <w:pPr>
        <w:spacing w:line="360" w:lineRule="auto"/>
        <w:ind w:firstLine="709"/>
        <w:jc w:val="both"/>
        <w:rPr>
          <w:sz w:val="28"/>
          <w:szCs w:val="28"/>
        </w:rPr>
      </w:pPr>
    </w:p>
    <w:p w:rsidR="002923F5" w:rsidRDefault="002923F5" w:rsidP="002923F5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2624"/>
        <w:gridCol w:w="2625"/>
      </w:tblGrid>
      <w:tr w:rsidR="002923F5" w:rsidRPr="0093181F" w:rsidTr="00A902D4">
        <w:tc>
          <w:tcPr>
            <w:tcW w:w="4219" w:type="dxa"/>
            <w:vAlign w:val="bottom"/>
          </w:tcPr>
          <w:p w:rsidR="002923F5" w:rsidRPr="0093181F" w:rsidRDefault="002923F5" w:rsidP="00A902D4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2923F5" w:rsidRPr="0093181F" w:rsidRDefault="002923F5" w:rsidP="00A902D4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2923F5" w:rsidRPr="0093181F" w:rsidRDefault="002923F5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2923F5" w:rsidRPr="0093181F" w:rsidRDefault="002923F5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М.Н. Емельянова</w:t>
            </w:r>
          </w:p>
        </w:tc>
      </w:tr>
      <w:tr w:rsidR="002923F5" w:rsidRPr="0093181F" w:rsidTr="00A902D4">
        <w:trPr>
          <w:trHeight w:val="226"/>
        </w:trPr>
        <w:tc>
          <w:tcPr>
            <w:tcW w:w="4219" w:type="dxa"/>
          </w:tcPr>
          <w:p w:rsidR="002923F5" w:rsidRPr="0093181F" w:rsidRDefault="002923F5" w:rsidP="00A902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2923F5" w:rsidRPr="0093181F" w:rsidRDefault="002923F5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2923F5" w:rsidRPr="0093181F" w:rsidRDefault="002923F5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2923F5" w:rsidRPr="0093181F" w:rsidTr="00A902D4">
        <w:tc>
          <w:tcPr>
            <w:tcW w:w="4219" w:type="dxa"/>
          </w:tcPr>
          <w:p w:rsidR="002923F5" w:rsidRPr="0093181F" w:rsidRDefault="002923F5" w:rsidP="00A902D4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Секретарь</w:t>
            </w:r>
          </w:p>
          <w:p w:rsidR="002923F5" w:rsidRPr="0093181F" w:rsidRDefault="002923F5" w:rsidP="00A902D4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81F">
              <w:rPr>
                <w:rFonts w:eastAsia="Calibri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2923F5" w:rsidRPr="0093181F" w:rsidRDefault="002923F5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Cs/>
                <w:iCs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2923F5" w:rsidRPr="0093181F" w:rsidRDefault="002923F5" w:rsidP="00A902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bCs/>
                <w:iCs/>
                <w:sz w:val="28"/>
                <w:szCs w:val="28"/>
              </w:rPr>
            </w:pPr>
            <w:r w:rsidRPr="0093181F">
              <w:rPr>
                <w:rFonts w:eastAsia="Calibri"/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2923F5" w:rsidRDefault="002923F5" w:rsidP="002923F5"/>
    <w:p w:rsidR="009919CB" w:rsidRDefault="009919CB"/>
    <w:sectPr w:rsidR="0099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9"/>
    <w:rsid w:val="002923F5"/>
    <w:rsid w:val="00782FFA"/>
    <w:rsid w:val="009919CB"/>
    <w:rsid w:val="00E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Company>ТИК Калязинского района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2016-09-21T05:32:00Z</cp:lastPrinted>
  <dcterms:created xsi:type="dcterms:W3CDTF">2016-09-21T05:18:00Z</dcterms:created>
  <dcterms:modified xsi:type="dcterms:W3CDTF">2016-09-21T05:32:00Z</dcterms:modified>
</cp:coreProperties>
</file>